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3" w:rsidRPr="00494AC5" w:rsidRDefault="009F1912" w:rsidP="009F1912">
      <w:pPr>
        <w:widowControl w:val="0"/>
        <w:suppressAutoHyphens/>
        <w:jc w:val="center"/>
        <w:outlineLvl w:val="0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noProof/>
          <w:sz w:val="36"/>
          <w:szCs w:val="36"/>
        </w:rPr>
        <w:drawing>
          <wp:inline distT="0" distB="0" distL="0" distR="0">
            <wp:extent cx="695325" cy="980408"/>
            <wp:effectExtent l="19050" t="0" r="952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03" w:rsidRPr="009F1912" w:rsidRDefault="00C65803" w:rsidP="00C65803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9F1912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C65803" w:rsidRPr="00494AC5" w:rsidRDefault="00C65803" w:rsidP="00C65803">
      <w:pPr>
        <w:widowControl w:val="0"/>
        <w:tabs>
          <w:tab w:val="left" w:pos="0"/>
        </w:tabs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9F1912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C65803" w:rsidRPr="00494AC5" w:rsidRDefault="00C65803" w:rsidP="00C65803">
      <w:pPr>
        <w:widowControl w:val="0"/>
        <w:tabs>
          <w:tab w:val="left" w:pos="0"/>
        </w:tabs>
        <w:suppressAutoHyphens/>
        <w:jc w:val="center"/>
        <w:rPr>
          <w:rFonts w:eastAsia="Calibri"/>
          <w:sz w:val="36"/>
          <w:szCs w:val="36"/>
          <w:lang w:eastAsia="en-US"/>
        </w:rPr>
      </w:pPr>
    </w:p>
    <w:p w:rsidR="00C65803" w:rsidRPr="00494AC5" w:rsidRDefault="00C65803" w:rsidP="00C65803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494AC5"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C65803" w:rsidRPr="00494AC5" w:rsidRDefault="00494AC5" w:rsidP="00C65803">
      <w:pPr>
        <w:suppressAutoHyphens/>
        <w:autoSpaceDN w:val="0"/>
        <w:jc w:val="center"/>
        <w:rPr>
          <w:sz w:val="28"/>
        </w:rPr>
      </w:pPr>
      <w:r w:rsidRPr="00494AC5">
        <w:rPr>
          <w:sz w:val="28"/>
        </w:rPr>
        <w:t xml:space="preserve">от </w:t>
      </w:r>
      <w:r w:rsidR="009F1912">
        <w:rPr>
          <w:sz w:val="28"/>
        </w:rPr>
        <w:t>09</w:t>
      </w:r>
      <w:r>
        <w:rPr>
          <w:sz w:val="28"/>
        </w:rPr>
        <w:t>.03.2022</w:t>
      </w:r>
      <w:r w:rsidRPr="00494AC5">
        <w:rPr>
          <w:sz w:val="28"/>
        </w:rPr>
        <w:t xml:space="preserve">     № </w:t>
      </w:r>
      <w:r w:rsidR="009F1912">
        <w:rPr>
          <w:sz w:val="28"/>
        </w:rPr>
        <w:t>87</w:t>
      </w:r>
      <w:r w:rsidR="00C65803" w:rsidRPr="00494AC5">
        <w:rPr>
          <w:sz w:val="28"/>
        </w:rPr>
        <w:t xml:space="preserve"> -</w:t>
      </w:r>
      <w:r w:rsidR="009F1912">
        <w:rPr>
          <w:sz w:val="28"/>
        </w:rPr>
        <w:t xml:space="preserve"> </w:t>
      </w:r>
      <w:proofErr w:type="spellStart"/>
      <w:proofErr w:type="gramStart"/>
      <w:r w:rsidR="00C65803" w:rsidRPr="00494AC5">
        <w:rPr>
          <w:sz w:val="28"/>
        </w:rPr>
        <w:t>р</w:t>
      </w:r>
      <w:proofErr w:type="spellEnd"/>
      <w:proofErr w:type="gramEnd"/>
    </w:p>
    <w:p w:rsidR="00C65803" w:rsidRPr="00494AC5" w:rsidRDefault="00C65803" w:rsidP="00C65803">
      <w:pPr>
        <w:suppressAutoHyphens/>
        <w:autoSpaceDN w:val="0"/>
        <w:jc w:val="center"/>
        <w:rPr>
          <w:sz w:val="28"/>
        </w:rPr>
      </w:pPr>
    </w:p>
    <w:p w:rsidR="00C65803" w:rsidRPr="00494AC5" w:rsidRDefault="00C65803" w:rsidP="00C65803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494AC5">
        <w:rPr>
          <w:sz w:val="28"/>
        </w:rPr>
        <w:t>г. Обоянь</w:t>
      </w:r>
    </w:p>
    <w:p w:rsidR="00C65803" w:rsidRPr="00494AC5" w:rsidRDefault="00C65803" w:rsidP="00C65803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C65803" w:rsidRPr="009F1912" w:rsidRDefault="00C65803" w:rsidP="00C65803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  <w:r w:rsidRPr="009F1912">
        <w:rPr>
          <w:b/>
          <w:spacing w:val="1"/>
          <w:sz w:val="28"/>
        </w:rPr>
        <w:t>Об участии в первом этапе Общероссийской акции «Сообщи, где торгуют смертью!» на территории Обоянского района</w:t>
      </w:r>
    </w:p>
    <w:p w:rsidR="00C65803" w:rsidRPr="00494AC5" w:rsidRDefault="00C65803" w:rsidP="00C65803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C65803" w:rsidRPr="00494AC5" w:rsidRDefault="00C65803" w:rsidP="006B589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С целью участия в первом этапе Общероссийской акции «Со</w:t>
      </w:r>
      <w:r w:rsidR="00494AC5">
        <w:rPr>
          <w:sz w:val="28"/>
        </w:rPr>
        <w:t>общи, где торгуют смертью!» с 14 по 25 марта 2022</w:t>
      </w:r>
      <w:r>
        <w:rPr>
          <w:sz w:val="28"/>
        </w:rPr>
        <w:t xml:space="preserve"> года на территории Обоянского района, выполнения мероприятий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</w:t>
      </w:r>
      <w:r w:rsidR="00494AC5">
        <w:rPr>
          <w:sz w:val="28"/>
        </w:rPr>
        <w:t>урской области</w:t>
      </w:r>
      <w:r>
        <w:rPr>
          <w:sz w:val="28"/>
        </w:rPr>
        <w:t xml:space="preserve">», утвержденной постановлением Администрации Обоянского района Курской области </w:t>
      </w:r>
      <w:r w:rsidR="00494AC5">
        <w:rPr>
          <w:sz w:val="28"/>
        </w:rPr>
        <w:t xml:space="preserve">от </w:t>
      </w:r>
      <w:r w:rsidR="00494AC5" w:rsidRPr="00494AC5">
        <w:rPr>
          <w:sz w:val="28"/>
        </w:rPr>
        <w:t>07.10.2021</w:t>
      </w:r>
      <w:r w:rsidR="00494AC5">
        <w:rPr>
          <w:sz w:val="28"/>
        </w:rPr>
        <w:t xml:space="preserve"> </w:t>
      </w:r>
      <w:r w:rsidR="00494AC5" w:rsidRPr="00494AC5">
        <w:rPr>
          <w:sz w:val="28"/>
        </w:rPr>
        <w:t>№454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муниципального района «Обоянский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район» Курской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</w:t>
      </w:r>
      <w:r w:rsidR="00494AC5">
        <w:rPr>
          <w:sz w:val="28"/>
        </w:rPr>
        <w:t>Курской области</w:t>
      </w:r>
      <w:r>
        <w:rPr>
          <w:sz w:val="28"/>
        </w:rPr>
        <w:t xml:space="preserve">», утвержденной постановлением Администрации Обоянского района Курской области </w:t>
      </w:r>
      <w:r w:rsidR="00494AC5" w:rsidRPr="00494AC5">
        <w:rPr>
          <w:color w:val="000000"/>
          <w:sz w:val="28"/>
          <w:szCs w:val="28"/>
        </w:rPr>
        <w:t>от 13.10.2021 № 469</w:t>
      </w:r>
      <w:r>
        <w:rPr>
          <w:sz w:val="28"/>
        </w:rPr>
        <w:t xml:space="preserve">, в целях противодействия распространению употребления </w:t>
      </w:r>
      <w:r>
        <w:rPr>
          <w:sz w:val="28"/>
          <w:szCs w:val="28"/>
        </w:rPr>
        <w:t>наркотиков, в том числе новых видов психоактивных веществ на территории Обоянского района, принимая во внимание распоряжения Губернатора Курской области от 10.03.2020</w:t>
      </w:r>
      <w:proofErr w:type="gramEnd"/>
      <w:r>
        <w:rPr>
          <w:sz w:val="28"/>
          <w:szCs w:val="28"/>
        </w:rPr>
        <w:t xml:space="preserve"> № 60-рг «О введении режима повышенной готовности», в соответствии с распоряжением Главы Обоянского района от 19.03.2020 № 29-р «О введении режима повышенной готовности на территории Обоянского района Курской области», с  учетом требований по предупреждению завоза и распространения на территории Обоянского района Курской области нового типа коронавируса:</w:t>
      </w:r>
      <w:r w:rsidR="00494AC5">
        <w:rPr>
          <w:sz w:val="28"/>
          <w:szCs w:val="28"/>
        </w:rPr>
        <w:t xml:space="preserve"> </w:t>
      </w:r>
    </w:p>
    <w:p w:rsidR="00C65803" w:rsidRDefault="00C65803" w:rsidP="006B589E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Управлению культуры, молодежной политики, физической культуры и спорта Администрации </w:t>
      </w:r>
      <w:r w:rsidR="00494AC5">
        <w:rPr>
          <w:sz w:val="28"/>
          <w:szCs w:val="28"/>
        </w:rPr>
        <w:t>Обоянского района (И.Н. Ларина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>Управлению образования Администрации Обоянского района (Т.А. Черникова), комиссии по делам несовершеннолетних и защите их прав Администрации Обоянского района (Е.А.</w:t>
      </w:r>
      <w:r w:rsidR="00494A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>), совместно с  ОБУЗ «Обоянская ЦРБ» (А.В. Капустин) (по согласованию), ОМВД России по Обоянскому району (С</w:t>
      </w:r>
      <w:r w:rsidR="00A33C06">
        <w:rPr>
          <w:sz w:val="28"/>
          <w:szCs w:val="28"/>
        </w:rPr>
        <w:t>.А. Бурцев) (по согласованию), Г</w:t>
      </w:r>
      <w:r>
        <w:rPr>
          <w:sz w:val="28"/>
          <w:szCs w:val="28"/>
        </w:rPr>
        <w:t>лавами муниципальных образований Обоянского</w:t>
      </w:r>
      <w:proofErr w:type="gramEnd"/>
      <w:r>
        <w:rPr>
          <w:sz w:val="28"/>
          <w:szCs w:val="28"/>
        </w:rPr>
        <w:t xml:space="preserve"> района (по согласованию), принять участие в первом этапе Общероссийской акции «Сообщи, где торгуют смертью!» на террит</w:t>
      </w:r>
      <w:r w:rsidR="006B589E">
        <w:rPr>
          <w:sz w:val="28"/>
          <w:szCs w:val="28"/>
        </w:rPr>
        <w:t xml:space="preserve">ории Обоянского района    </w:t>
      </w:r>
      <w:r w:rsidR="00494AC5">
        <w:rPr>
          <w:sz w:val="28"/>
          <w:szCs w:val="28"/>
        </w:rPr>
        <w:t xml:space="preserve">с 14 по 25 марта 2022 </w:t>
      </w:r>
      <w:r>
        <w:rPr>
          <w:sz w:val="28"/>
          <w:szCs w:val="28"/>
        </w:rPr>
        <w:t>г. в пределах своей компетенции.</w:t>
      </w:r>
    </w:p>
    <w:p w:rsidR="009F1912" w:rsidRDefault="00C65803" w:rsidP="006B589E">
      <w:pPr>
        <w:pStyle w:val="a4"/>
        <w:spacing w:line="276" w:lineRule="auto"/>
        <w:ind w:firstLine="708"/>
      </w:pPr>
      <w:r>
        <w:rPr>
          <w:szCs w:val="28"/>
        </w:rPr>
        <w:t xml:space="preserve">2. Утвердить </w:t>
      </w:r>
      <w:r w:rsidR="00494AC5">
        <w:rPr>
          <w:szCs w:val="28"/>
        </w:rPr>
        <w:t xml:space="preserve">прилагаемый </w:t>
      </w:r>
      <w:r>
        <w:rPr>
          <w:szCs w:val="28"/>
        </w:rPr>
        <w:t>состав рабочей группы</w:t>
      </w:r>
      <w:r w:rsidR="00395E79">
        <w:rPr>
          <w:szCs w:val="28"/>
        </w:rPr>
        <w:t xml:space="preserve"> </w:t>
      </w:r>
      <w:r w:rsidR="009F1912">
        <w:t>по участию в первом этапе Общероссийской акции «Сообщи, где торгуют смертью!» на территории Обоянского района</w:t>
      </w:r>
      <w:r w:rsidR="003448E3">
        <w:t>.</w:t>
      </w:r>
      <w:r w:rsidR="009F1912">
        <w:t xml:space="preserve"> </w:t>
      </w:r>
    </w:p>
    <w:p w:rsidR="00C65803" w:rsidRDefault="00C65803" w:rsidP="006B589E">
      <w:pPr>
        <w:pStyle w:val="a4"/>
        <w:spacing w:line="276" w:lineRule="auto"/>
        <w:ind w:firstLine="708"/>
      </w:pPr>
      <w:r>
        <w:t>3. Утвердить прилагаемый план совместных мероприятий  участников первого этапа Общероссийской акции «Сообщи, где торгуют смертью!» на территории Об</w:t>
      </w:r>
      <w:r w:rsidR="00494AC5">
        <w:t>оянского района</w:t>
      </w:r>
      <w:r>
        <w:t xml:space="preserve">. </w:t>
      </w:r>
    </w:p>
    <w:p w:rsidR="00C65803" w:rsidRDefault="00C65803" w:rsidP="006B589E">
      <w:pPr>
        <w:pStyle w:val="a4"/>
        <w:spacing w:line="276" w:lineRule="auto"/>
        <w:ind w:firstLine="708"/>
        <w:rPr>
          <w:szCs w:val="28"/>
        </w:rPr>
      </w:pPr>
      <w:r>
        <w:t>4. Информацию об итогах участия в проведении первого этапа Общероссийской акции «Сообщи, где торгуют смертью!» на территории Обоянского района направить на имя Глав</w:t>
      </w:r>
      <w:r w:rsidR="006B589E">
        <w:t xml:space="preserve">ы Обоянского района в срок </w:t>
      </w:r>
      <w:r w:rsidR="00785CB7">
        <w:t>до 05</w:t>
      </w:r>
      <w:r w:rsidR="00395E79">
        <w:t>.04.2022</w:t>
      </w:r>
      <w:r>
        <w:t>.</w:t>
      </w:r>
    </w:p>
    <w:p w:rsidR="00C65803" w:rsidRDefault="00C65803" w:rsidP="006B589E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5. Контроль</w:t>
      </w:r>
      <w:r>
        <w:rPr>
          <w:sz w:val="28"/>
        </w:rPr>
        <w:t xml:space="preserve"> исполнения настоя</w:t>
      </w:r>
      <w:r w:rsidR="001E0216">
        <w:rPr>
          <w:sz w:val="28"/>
        </w:rPr>
        <w:t>щего распоряжения возложить на и</w:t>
      </w:r>
      <w:r>
        <w:rPr>
          <w:sz w:val="28"/>
        </w:rPr>
        <w:t>.о</w:t>
      </w:r>
      <w:r w:rsidR="001E0216">
        <w:rPr>
          <w:sz w:val="28"/>
        </w:rPr>
        <w:t>.</w:t>
      </w:r>
      <w:r>
        <w:rPr>
          <w:sz w:val="28"/>
        </w:rPr>
        <w:t xml:space="preserve"> заместителя Главы Администрации Обоянского района  - Управляющего делами О.В.</w:t>
      </w:r>
      <w:r w:rsidR="00494AC5">
        <w:rPr>
          <w:sz w:val="28"/>
        </w:rPr>
        <w:t xml:space="preserve"> </w:t>
      </w:r>
      <w:proofErr w:type="spellStart"/>
      <w:r>
        <w:rPr>
          <w:sz w:val="28"/>
        </w:rPr>
        <w:t>Бухтиярову</w:t>
      </w:r>
      <w:proofErr w:type="spellEnd"/>
      <w:r>
        <w:rPr>
          <w:sz w:val="28"/>
        </w:rPr>
        <w:t>.</w:t>
      </w:r>
    </w:p>
    <w:p w:rsidR="00C65803" w:rsidRDefault="00C65803" w:rsidP="006B589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6. Настоящее распоряжение вступает в силу со дня его подписания.</w:t>
      </w:r>
    </w:p>
    <w:p w:rsidR="00C65803" w:rsidRDefault="00C65803" w:rsidP="00C65803">
      <w:pPr>
        <w:spacing w:line="100" w:lineRule="atLeast"/>
        <w:ind w:firstLine="708"/>
        <w:jc w:val="both"/>
        <w:rPr>
          <w:sz w:val="28"/>
        </w:rPr>
      </w:pPr>
    </w:p>
    <w:p w:rsidR="00C65803" w:rsidRDefault="00C65803" w:rsidP="00C65803">
      <w:pPr>
        <w:spacing w:line="100" w:lineRule="atLeast"/>
        <w:ind w:firstLine="708"/>
        <w:jc w:val="both"/>
        <w:rPr>
          <w:sz w:val="28"/>
        </w:rPr>
      </w:pPr>
    </w:p>
    <w:p w:rsidR="00C65803" w:rsidRDefault="00C65803" w:rsidP="006B589E">
      <w:pPr>
        <w:spacing w:line="100" w:lineRule="atLeast"/>
        <w:jc w:val="both"/>
        <w:rPr>
          <w:sz w:val="28"/>
        </w:rPr>
      </w:pPr>
    </w:p>
    <w:p w:rsidR="00C65803" w:rsidRDefault="00C65803" w:rsidP="00C65803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C65803" w:rsidRDefault="009F1912" w:rsidP="00C65803">
      <w:pPr>
        <w:spacing w:line="100" w:lineRule="atLeast"/>
        <w:jc w:val="both"/>
        <w:rPr>
          <w:szCs w:val="28"/>
        </w:rPr>
      </w:pPr>
      <w:r>
        <w:rPr>
          <w:sz w:val="28"/>
        </w:rPr>
        <w:t xml:space="preserve">Обоянского </w:t>
      </w:r>
      <w:r w:rsidR="00C65803">
        <w:rPr>
          <w:sz w:val="28"/>
        </w:rPr>
        <w:t xml:space="preserve">района                                                   </w:t>
      </w:r>
      <w:r w:rsidR="00062588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062588">
        <w:rPr>
          <w:sz w:val="28"/>
        </w:rPr>
        <w:t>В.</w:t>
      </w:r>
      <w:r w:rsidR="00C65803">
        <w:rPr>
          <w:sz w:val="28"/>
        </w:rPr>
        <w:t>Жилин</w:t>
      </w:r>
    </w:p>
    <w:p w:rsidR="00C65803" w:rsidRDefault="00C65803" w:rsidP="00C65803">
      <w:pPr>
        <w:pStyle w:val="a4"/>
        <w:spacing w:line="276" w:lineRule="auto"/>
        <w:ind w:firstLine="708"/>
        <w:rPr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>
      <w:pPr>
        <w:rPr>
          <w:sz w:val="28"/>
          <w:szCs w:val="28"/>
        </w:rPr>
      </w:pPr>
    </w:p>
    <w:p w:rsidR="00C65803" w:rsidRDefault="00C65803" w:rsidP="00C65803"/>
    <w:p w:rsidR="00C65803" w:rsidRDefault="00494AC5" w:rsidP="00C65803">
      <w:r>
        <w:t xml:space="preserve"> В.А. Салтанова</w:t>
      </w:r>
    </w:p>
    <w:p w:rsidR="00494AC5" w:rsidRDefault="00C65803" w:rsidP="00C65803">
      <w:r>
        <w:t xml:space="preserve"> (47141) 2-34-01 </w:t>
      </w:r>
    </w:p>
    <w:p w:rsidR="00C65803" w:rsidRPr="00494AC5" w:rsidRDefault="00C65803" w:rsidP="00C65803">
      <w:r w:rsidRPr="00494AC5">
        <w:lastRenderedPageBreak/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4129"/>
      </w:tblGrid>
      <w:tr w:rsidR="00C65803" w:rsidTr="00663819">
        <w:tc>
          <w:tcPr>
            <w:tcW w:w="5353" w:type="dxa"/>
          </w:tcPr>
          <w:p w:rsidR="00C65803" w:rsidRDefault="00C65803" w:rsidP="00663819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C65803" w:rsidRPr="00C65803" w:rsidRDefault="00C65803" w:rsidP="00663819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УТВЕРЖДЕН</w:t>
            </w:r>
          </w:p>
          <w:p w:rsidR="00C65803" w:rsidRPr="00C65803" w:rsidRDefault="00C65803" w:rsidP="00663819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распоряжением Администрации</w:t>
            </w:r>
          </w:p>
          <w:p w:rsidR="00C65803" w:rsidRPr="00C65803" w:rsidRDefault="00C65803" w:rsidP="00663819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Обоянского района</w:t>
            </w:r>
          </w:p>
          <w:p w:rsidR="00C65803" w:rsidRPr="00DB4C45" w:rsidRDefault="009F1912" w:rsidP="0066381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от  09.03</w:t>
            </w:r>
            <w:r w:rsidR="00C65803" w:rsidRPr="00C65803">
              <w:rPr>
                <w:sz w:val="24"/>
                <w:szCs w:val="28"/>
              </w:rPr>
              <w:t xml:space="preserve">.2022  № </w:t>
            </w:r>
            <w:r>
              <w:rPr>
                <w:sz w:val="24"/>
                <w:szCs w:val="28"/>
              </w:rPr>
              <w:t>87</w:t>
            </w:r>
            <w:r w:rsidR="00C65803" w:rsidRPr="00C65803">
              <w:rPr>
                <w:sz w:val="24"/>
                <w:szCs w:val="28"/>
              </w:rPr>
              <w:t xml:space="preserve"> - </w:t>
            </w:r>
            <w:proofErr w:type="spellStart"/>
            <w:proofErr w:type="gramStart"/>
            <w:r w:rsidR="00C65803" w:rsidRPr="00C65803">
              <w:rPr>
                <w:sz w:val="24"/>
                <w:szCs w:val="28"/>
              </w:rPr>
              <w:t>р</w:t>
            </w:r>
            <w:proofErr w:type="spellEnd"/>
            <w:proofErr w:type="gramEnd"/>
          </w:p>
        </w:tc>
      </w:tr>
    </w:tbl>
    <w:p w:rsidR="00C65803" w:rsidRDefault="00C65803" w:rsidP="00C65803">
      <w:pPr>
        <w:jc w:val="center"/>
      </w:pPr>
    </w:p>
    <w:p w:rsidR="00C65803" w:rsidRDefault="00C65803" w:rsidP="00C65803">
      <w:pPr>
        <w:jc w:val="center"/>
      </w:pPr>
      <w:r>
        <w:t>Состав рабочей группы по участию в</w:t>
      </w:r>
      <w:r w:rsidR="009F1912">
        <w:t xml:space="preserve"> первом этапе</w:t>
      </w:r>
      <w:r>
        <w:t xml:space="preserve"> Общероссийской акции «Сообщи, где торгуют смертью!» на территории Обоянского района </w:t>
      </w:r>
    </w:p>
    <w:p w:rsidR="00C65803" w:rsidRDefault="00C65803" w:rsidP="00C65803">
      <w:pPr>
        <w:rPr>
          <w:sz w:val="20"/>
          <w:szCs w:val="26"/>
        </w:rPr>
        <w:sectPr w:rsidR="00C65803" w:rsidSect="009F1912">
          <w:pgSz w:w="11906" w:h="16838"/>
          <w:pgMar w:top="1134" w:right="1134" w:bottom="1134" w:left="1701" w:header="709" w:footer="709" w:gutter="0"/>
          <w:pgNumType w:start="3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817"/>
        <w:gridCol w:w="2977"/>
        <w:gridCol w:w="5670"/>
      </w:tblGrid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lastRenderedPageBreak/>
              <w:t>№</w:t>
            </w:r>
          </w:p>
          <w:p w:rsidR="00827D52" w:rsidRPr="00290892" w:rsidRDefault="00827D52" w:rsidP="00663819">
            <w:pPr>
              <w:jc w:val="center"/>
            </w:pPr>
            <w:proofErr w:type="spellStart"/>
            <w:proofErr w:type="gramStart"/>
            <w:r w:rsidRPr="00290892">
              <w:t>п</w:t>
            </w:r>
            <w:proofErr w:type="spellEnd"/>
            <w:proofErr w:type="gramEnd"/>
            <w:r w:rsidRPr="00290892">
              <w:t>/</w:t>
            </w:r>
            <w:proofErr w:type="spellStart"/>
            <w:r w:rsidRPr="00290892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Должность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>
              <w:t>Жилин В.Н.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>
              <w:t>Глава</w:t>
            </w:r>
            <w:r w:rsidRPr="00290892">
              <w:t xml:space="preserve"> Обоянского района – руководитель рабочей группы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514991" w:rsidP="0043304E">
            <w:pPr>
              <w:jc w:val="center"/>
            </w:pPr>
            <w:r>
              <w:t>Бухтиярова О.В.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>
              <w:t>И.о заместителя</w:t>
            </w:r>
            <w:r w:rsidRPr="00290892">
              <w:t xml:space="preserve"> Главы Администрации </w:t>
            </w:r>
          </w:p>
          <w:p w:rsidR="00827D52" w:rsidRPr="00290892" w:rsidRDefault="00A33C06" w:rsidP="00663819">
            <w:pPr>
              <w:jc w:val="both"/>
            </w:pPr>
            <w:r>
              <w:t>Обоянского района – Управляющего</w:t>
            </w:r>
            <w:r w:rsidR="00827D52" w:rsidRPr="00290892">
              <w:t xml:space="preserve"> делами, заместитель руководителя рабочей группы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>
              <w:t>Салтанова В.А.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Консультант отдела молодежной политики, физической культуры и спорта Управления культуры, молодежной политики, физической культуры и  спорта Администрации Обоянского района, секретарь рабочей группы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Локтионов А.А.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Глава города Обояни (по согласованию)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Черникова Т.А.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Начальник Управления образования Администрации Обоянского района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>
              <w:rPr>
                <w:szCs w:val="28"/>
              </w:rPr>
              <w:t>Михалева И.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>
              <w:t>Старший м</w:t>
            </w:r>
            <w:r w:rsidRPr="00290892">
              <w:t>етодист МКУ «Информационно-методический Центр образовательных учреждений Обоянского района»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Л</w:t>
            </w:r>
            <w:r>
              <w:t>арина И.Н.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>
              <w:t>Начальник</w:t>
            </w:r>
            <w:r w:rsidRPr="00290892">
              <w:t xml:space="preserve"> Управления культуры, молодежной политики, физической культуры и спорта Администрации Обоянского района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43304E" w:rsidP="0043304E">
            <w:pPr>
              <w:jc w:val="center"/>
            </w:pPr>
            <w:r>
              <w:t>Савенков А.</w:t>
            </w:r>
            <w:r w:rsidR="00827D52" w:rsidRPr="00290892">
              <w:t>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Начальник отдела молодежной политики</w:t>
            </w:r>
            <w:proofErr w:type="gramStart"/>
            <w:r w:rsidRPr="00290892">
              <w:t>.</w:t>
            </w:r>
            <w:proofErr w:type="gramEnd"/>
            <w:r w:rsidRPr="00290892">
              <w:t xml:space="preserve"> </w:t>
            </w:r>
            <w:proofErr w:type="gramStart"/>
            <w:r w:rsidRPr="00290892">
              <w:t>ф</w:t>
            </w:r>
            <w:proofErr w:type="gramEnd"/>
            <w:r w:rsidRPr="00290892">
              <w:t>изической культуры и спорта Управления культуры, молодежной политики. физической культуры и спорта Администрации Обоянского района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Шокурова Л.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 xml:space="preserve">Начальник отдела по опеке и попечительству Администрации Обоянского района 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 w:rsidRPr="00290892">
              <w:t>1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proofErr w:type="spellStart"/>
            <w:r>
              <w:t>Долженко</w:t>
            </w:r>
            <w:proofErr w:type="spellEnd"/>
            <w:r>
              <w:t xml:space="preserve"> Е.А.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Главный специалист-эксперт комиссии по делам несовершеннолетних и защите их прав Администрации Обоянского района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 w:rsidRPr="00290892">
              <w:t>Есипов А.В.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Врач-нарколог ОБУЗ «Обоянская ЦРБ» (по согласованию)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Default="00827D52" w:rsidP="00663819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>
              <w:t>Белых С.В.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D916B0">
              <w:rPr>
                <w:szCs w:val="28"/>
              </w:rPr>
              <w:t>оперуполномоченный ГКОН ОМВД России по Обоянскому району</w:t>
            </w:r>
            <w:r>
              <w:rPr>
                <w:szCs w:val="28"/>
              </w:rPr>
              <w:t>, лейтенант полиции</w:t>
            </w:r>
            <w:r w:rsidRPr="00D916B0">
              <w:rPr>
                <w:szCs w:val="28"/>
              </w:rPr>
              <w:t xml:space="preserve"> (по согласованию);</w:t>
            </w:r>
          </w:p>
        </w:tc>
      </w:tr>
      <w:tr w:rsidR="00827D52" w:rsidRPr="00290892" w:rsidTr="00663819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43304E">
            <w:pPr>
              <w:jc w:val="center"/>
            </w:pPr>
            <w:r>
              <w:t>Горяйнов Н.Н.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proofErr w:type="gramStart"/>
            <w:r>
              <w:rPr>
                <w:szCs w:val="28"/>
              </w:rPr>
              <w:t>С</w:t>
            </w:r>
            <w:r w:rsidRPr="00D916B0">
              <w:rPr>
                <w:szCs w:val="28"/>
              </w:rPr>
              <w:t>тарший</w:t>
            </w:r>
            <w:proofErr w:type="gramEnd"/>
            <w:r w:rsidRPr="00D916B0">
              <w:rPr>
                <w:szCs w:val="28"/>
              </w:rPr>
              <w:t xml:space="preserve"> оперуполномоченный ГКОН ОМВД России по Обоянскому району (по согласованию);</w:t>
            </w:r>
          </w:p>
        </w:tc>
      </w:tr>
    </w:tbl>
    <w:p w:rsidR="00827D52" w:rsidRDefault="00827D52" w:rsidP="00827D52">
      <w:pPr>
        <w:jc w:val="center"/>
        <w:sectPr w:rsidR="00827D52" w:rsidSect="00827D52">
          <w:type w:val="continuous"/>
          <w:pgSz w:w="11906" w:h="16838"/>
          <w:pgMar w:top="851" w:right="850" w:bottom="851" w:left="1134" w:header="708" w:footer="708" w:gutter="0"/>
          <w:pgNumType w:start="3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817"/>
        <w:gridCol w:w="2977"/>
        <w:gridCol w:w="5670"/>
      </w:tblGrid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4E" w:rsidRDefault="00827D52" w:rsidP="0043304E">
            <w:pPr>
              <w:jc w:val="center"/>
            </w:pPr>
            <w:r w:rsidRPr="00290892">
              <w:t>Полянская И.А.</w:t>
            </w:r>
          </w:p>
          <w:p w:rsidR="00827D52" w:rsidRPr="0043304E" w:rsidRDefault="00827D52" w:rsidP="0043304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both"/>
            </w:pPr>
            <w:r w:rsidRPr="00290892">
              <w:t>Редактор отдела социально-экономической информации АУКО «Редакция газеты «Обоянская газета» (по согласованию)</w:t>
            </w:r>
          </w:p>
        </w:tc>
      </w:tr>
      <w:tr w:rsidR="00827D52" w:rsidRPr="00290892" w:rsidTr="00663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827D52" w:rsidP="00663819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EB1753" w:rsidP="0043304E">
            <w:pPr>
              <w:jc w:val="center"/>
            </w:pPr>
            <w:r>
              <w:t>Мамошина Т.В.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52" w:rsidRPr="00290892" w:rsidRDefault="00EB1753" w:rsidP="00663819">
            <w:pPr>
              <w:jc w:val="both"/>
            </w:pPr>
            <w:r>
              <w:t>Заместитель директора</w:t>
            </w:r>
            <w:r w:rsidR="00827D52" w:rsidRPr="00290892">
              <w:t xml:space="preserve"> </w:t>
            </w:r>
            <w:r w:rsidR="00827D52">
              <w:t>ОБП</w:t>
            </w:r>
            <w:r>
              <w:t>О</w:t>
            </w:r>
            <w:r w:rsidR="00827D52">
              <w:t xml:space="preserve">У ОГТК </w:t>
            </w:r>
            <w:r w:rsidR="00827D52" w:rsidRPr="00290892">
              <w:t>(по согласованию)</w:t>
            </w:r>
          </w:p>
        </w:tc>
      </w:tr>
    </w:tbl>
    <w:p w:rsidR="00C65803" w:rsidRDefault="00C65803" w:rsidP="00C65803">
      <w:pPr>
        <w:rPr>
          <w:sz w:val="20"/>
          <w:szCs w:val="26"/>
        </w:rPr>
        <w:sectPr w:rsidR="00C65803" w:rsidSect="00C65803">
          <w:type w:val="continuous"/>
          <w:pgSz w:w="11906" w:h="16838"/>
          <w:pgMar w:top="851" w:right="850" w:bottom="851" w:left="1134" w:header="708" w:footer="708" w:gutter="0"/>
          <w:pgNumType w:start="3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479"/>
      </w:tblGrid>
      <w:tr w:rsidR="00C65803" w:rsidRPr="002A60C3" w:rsidTr="00C65803">
        <w:tc>
          <w:tcPr>
            <w:tcW w:w="11307" w:type="dxa"/>
          </w:tcPr>
          <w:p w:rsidR="00C65803" w:rsidRDefault="00C65803" w:rsidP="00C65803">
            <w:pPr>
              <w:jc w:val="center"/>
            </w:pPr>
          </w:p>
        </w:tc>
        <w:tc>
          <w:tcPr>
            <w:tcW w:w="3479" w:type="dxa"/>
          </w:tcPr>
          <w:p w:rsidR="00C65803" w:rsidRPr="002A60C3" w:rsidRDefault="00C65803" w:rsidP="00C65803">
            <w:pPr>
              <w:jc w:val="center"/>
            </w:pPr>
            <w:r w:rsidRPr="002A60C3">
              <w:t>УТВЕРЖДЕН</w:t>
            </w:r>
          </w:p>
          <w:p w:rsidR="00C65803" w:rsidRPr="002A60C3" w:rsidRDefault="00C65803" w:rsidP="00C65803">
            <w:r w:rsidRPr="002A60C3">
              <w:t xml:space="preserve"> распоряжением Администрации</w:t>
            </w:r>
          </w:p>
          <w:p w:rsidR="00C65803" w:rsidRPr="002A60C3" w:rsidRDefault="00C65803" w:rsidP="00C65803">
            <w:pPr>
              <w:jc w:val="center"/>
            </w:pPr>
            <w:r w:rsidRPr="002A60C3">
              <w:t>Обоянского района</w:t>
            </w:r>
          </w:p>
          <w:p w:rsidR="00C65803" w:rsidRPr="002A60C3" w:rsidRDefault="00C65803" w:rsidP="00C65803">
            <w:pPr>
              <w:jc w:val="center"/>
            </w:pPr>
            <w:r w:rsidRPr="002A60C3">
              <w:t xml:space="preserve">от </w:t>
            </w:r>
            <w:r w:rsidR="009F1912">
              <w:t>09</w:t>
            </w:r>
            <w:r w:rsidRPr="002A60C3">
              <w:t xml:space="preserve">.03.2022 № </w:t>
            </w:r>
            <w:r w:rsidR="009F1912">
              <w:t>87</w:t>
            </w:r>
            <w:r w:rsidRPr="002A60C3">
              <w:t xml:space="preserve"> -</w:t>
            </w:r>
            <w:proofErr w:type="spellStart"/>
            <w:proofErr w:type="gramStart"/>
            <w:r w:rsidRPr="002A60C3">
              <w:t>р</w:t>
            </w:r>
            <w:proofErr w:type="spellEnd"/>
            <w:proofErr w:type="gramEnd"/>
          </w:p>
        </w:tc>
      </w:tr>
    </w:tbl>
    <w:p w:rsidR="00C65803" w:rsidRDefault="00C65803" w:rsidP="00C65803">
      <w:pPr>
        <w:jc w:val="center"/>
      </w:pPr>
      <w:r>
        <w:t xml:space="preserve">                                                                                                                     </w:t>
      </w:r>
    </w:p>
    <w:p w:rsidR="00C65803" w:rsidRPr="00C65803" w:rsidRDefault="00C65803" w:rsidP="00C65803">
      <w:pPr>
        <w:jc w:val="center"/>
      </w:pPr>
      <w:r>
        <w:t xml:space="preserve"> </w:t>
      </w:r>
    </w:p>
    <w:p w:rsidR="00C65803" w:rsidRDefault="00C65803" w:rsidP="00C65803">
      <w:pPr>
        <w:jc w:val="center"/>
        <w:rPr>
          <w:b/>
        </w:rPr>
      </w:pPr>
      <w:r>
        <w:rPr>
          <w:b/>
        </w:rPr>
        <w:t xml:space="preserve">План   совместных мероприятий  </w:t>
      </w:r>
    </w:p>
    <w:p w:rsidR="00C65803" w:rsidRDefault="00C65803" w:rsidP="00C65803">
      <w:pPr>
        <w:jc w:val="center"/>
        <w:rPr>
          <w:b/>
        </w:rPr>
      </w:pPr>
      <w:r>
        <w:rPr>
          <w:b/>
        </w:rPr>
        <w:t xml:space="preserve">участников первого этапа Общероссийской акции «Сообщи, где торгуют смертью!» на территории Обоянского района </w:t>
      </w:r>
    </w:p>
    <w:p w:rsidR="00C65803" w:rsidRDefault="00C65803" w:rsidP="00C65803"/>
    <w:tbl>
      <w:tblPr>
        <w:tblW w:w="15390" w:type="dxa"/>
        <w:jc w:val="center"/>
        <w:tblLayout w:type="fixed"/>
        <w:tblLook w:val="04A0"/>
      </w:tblPr>
      <w:tblGrid>
        <w:gridCol w:w="817"/>
        <w:gridCol w:w="6878"/>
        <w:gridCol w:w="3713"/>
        <w:gridCol w:w="3982"/>
      </w:tblGrid>
      <w:tr w:rsidR="00C65803" w:rsidRPr="006B589E" w:rsidTr="00CD19EB">
        <w:trPr>
          <w:trHeight w:val="812"/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6B589E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6B589E">
              <w:rPr>
                <w:rFonts w:eastAsia="Calibri"/>
                <w:b/>
              </w:rPr>
              <w:t>/</w:t>
            </w:r>
            <w:proofErr w:type="spellStart"/>
            <w:r w:rsidRPr="006B589E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5803" w:rsidRPr="00967D19" w:rsidRDefault="00C65803" w:rsidP="006B589E">
            <w:pPr>
              <w:jc w:val="center"/>
              <w:rPr>
                <w:rFonts w:eastAsia="Calibri"/>
                <w:b/>
              </w:rPr>
            </w:pPr>
            <w:r w:rsidRPr="00967D19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>Сроки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>Ответственные</w:t>
            </w:r>
          </w:p>
          <w:p w:rsidR="00C65803" w:rsidRPr="006B589E" w:rsidRDefault="00C65803" w:rsidP="006B589E">
            <w:pPr>
              <w:jc w:val="center"/>
              <w:rPr>
                <w:rFonts w:eastAsia="Calibri"/>
                <w:b/>
                <w:bCs/>
              </w:rPr>
            </w:pPr>
            <w:r w:rsidRPr="006B589E">
              <w:rPr>
                <w:rFonts w:eastAsia="Calibri"/>
                <w:b/>
              </w:rPr>
              <w:t>исполнители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firstLine="10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Организация информирования всех заинтересованных органов власти о сроках, целях и задачах акции. Определение участников акции. Создание межведомственной рабочей группы </w:t>
            </w:r>
            <w:r w:rsidRPr="00967D19">
              <w:t>по участию в проведении Общероссийской акции «Сообщи, где торгуют смертью!» на территории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6B589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16 марта 2022</w:t>
            </w:r>
            <w:r w:rsidR="00C65803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Антинаркотическая комиссия в Обоянском районе (далее – АНК), органы местного самоуправления (по согласованию), </w:t>
            </w:r>
            <w:r w:rsidR="00967D19"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1.2.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Проведение заседания межведомственной рабочей группы по подготовке и проведению акции в заочном формате, формирование оперативного анализа поступающей информации, доведение информации о проведении акции, ее целях и задачах до членов рабочей группы - руководителей соответствующих органов</w:t>
            </w:r>
            <w:r w:rsidR="00967D19">
              <w:rPr>
                <w:rFonts w:eastAsia="Calibri"/>
              </w:rPr>
              <w:t xml:space="preserve">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1E02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17</w:t>
            </w:r>
            <w:r w:rsidR="00C65803" w:rsidRPr="006B589E">
              <w:rPr>
                <w:rFonts w:eastAsia="Calibri"/>
              </w:rPr>
              <w:t xml:space="preserve"> марта 202</w:t>
            </w:r>
            <w:r>
              <w:rPr>
                <w:rFonts w:eastAsia="Calibri"/>
              </w:rPr>
              <w:t>2</w:t>
            </w:r>
            <w:r w:rsidR="00C65803" w:rsidRPr="006B589E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АНК, </w:t>
            </w:r>
            <w:r w:rsidR="00A33C06"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71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Подготовка и направление органам местного самоуправления писем о проведении акции, плана мероприятий акции</w:t>
            </w:r>
            <w:r w:rsidR="00967D19">
              <w:rPr>
                <w:rFonts w:eastAsia="Calibri"/>
              </w:rPr>
              <w:t xml:space="preserve">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6B5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16 марта 2022</w:t>
            </w:r>
            <w:r w:rsidR="00C65803" w:rsidRPr="006B589E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</w:t>
            </w:r>
          </w:p>
        </w:tc>
      </w:tr>
      <w:tr w:rsidR="00C65803" w:rsidRPr="006B589E" w:rsidTr="00CD19EB">
        <w:trPr>
          <w:trHeight w:val="7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Style w:val="FontStyle14"/>
                <w:rFonts w:eastAsia="Calibri"/>
              </w:rPr>
            </w:pPr>
            <w:r w:rsidRPr="006B589E">
              <w:rPr>
                <w:rFonts w:eastAsia="Calibri"/>
              </w:rPr>
              <w:t>1.4.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Style w:val="FontStyle14"/>
                <w:rFonts w:eastAsia="Calibri"/>
                <w:sz w:val="24"/>
                <w:szCs w:val="24"/>
              </w:rPr>
              <w:t>Размещение на официальных сайтах муниципальных образований электронных адресов УМВД России по Курской области, на которые необходимо направлять сообщения о фактах незаконного оборота наркотиков, на официальном сайте муниципального образования «Обоянский район» Курской области в сети «Интернет», в социальной сети «Вконтакте»</w:t>
            </w:r>
            <w:r w:rsidR="00967D19">
              <w:rPr>
                <w:rStyle w:val="FontStyle14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6B5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16 марта 2022</w:t>
            </w:r>
            <w:r w:rsidR="00C65803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Главы муниципальных образований (по согласованию), </w:t>
            </w:r>
          </w:p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lastRenderedPageBreak/>
              <w:t>1.5.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взаимодействия с администрациями вокзалов, предприятием общественного транспорта, объектов ЖКХ,  МБУК «Центр досуга и кино «Россия», рынков и других организаций с массовым пребыванием людей для размещения во время акции видеороликов, фонограмм, листовок о проведении акции</w:t>
            </w:r>
            <w:r w:rsidR="00967D19"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 весь период 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</w:t>
            </w:r>
            <w:r w:rsidR="00967D19">
              <w:rPr>
                <w:rFonts w:eastAsia="Calibri"/>
              </w:rPr>
              <w:t xml:space="preserve">, </w:t>
            </w:r>
            <w:r w:rsidR="00967D19" w:rsidRPr="006B589E">
              <w:rPr>
                <w:rFonts w:eastAsia="Calibri"/>
              </w:rPr>
              <w:t xml:space="preserve"> </w:t>
            </w:r>
          </w:p>
          <w:p w:rsidR="00C65803" w:rsidRPr="006B589E" w:rsidRDefault="00967D19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1.6.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Оповещение населения  населению о проведении первого этапа Общероссийской акции «Сообщи, где торгуют смертью!» с предложением о принятии активного участия в проведении запланированных мероприятий</w:t>
            </w:r>
            <w:r w:rsidR="00967D19"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6B5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</w:t>
            </w:r>
            <w:r w:rsidR="00C65803" w:rsidRPr="006B58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марта</w:t>
            </w:r>
            <w:r w:rsidR="00CD19E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2022</w:t>
            </w:r>
            <w:r w:rsidR="00C65803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АУКО «Редакция газеты «Обоянская газета» (по согласованию); </w:t>
            </w:r>
          </w:p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молодежной политики, физической культуры и спорта Управления культуры, молодежной политики и спорта Администрации Обоянского района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1.7.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Разработка и изготовление листовок, памяток с информацией о проведении акции, с указанием номера телефона дежурной части УМВД России по Курской области </w:t>
            </w:r>
            <w:r w:rsidRPr="00967D19">
              <w:rPr>
                <w:rFonts w:eastAsia="Calibri"/>
                <w:u w:val="single"/>
              </w:rPr>
              <w:t>8(4712)36-82-65</w:t>
            </w:r>
            <w:r w:rsidRPr="00967D19">
              <w:rPr>
                <w:rFonts w:eastAsia="Calibri"/>
              </w:rPr>
              <w:t xml:space="preserve">, </w:t>
            </w:r>
            <w:proofErr w:type="gramStart"/>
            <w:r w:rsidRPr="00967D19">
              <w:rPr>
                <w:rFonts w:eastAsia="Calibri"/>
              </w:rPr>
              <w:t>с</w:t>
            </w:r>
            <w:proofErr w:type="gramEnd"/>
            <w:r w:rsidRPr="00967D19">
              <w:rPr>
                <w:rFonts w:eastAsia="Calibri"/>
              </w:rPr>
              <w:t xml:space="preserve"> мобильного </w:t>
            </w:r>
            <w:r w:rsidRPr="00967D19">
              <w:rPr>
                <w:rFonts w:eastAsia="Calibri"/>
                <w:u w:val="single"/>
              </w:rPr>
              <w:t>112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D19EB" w:rsidP="001E02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19 марта 2022 </w:t>
            </w:r>
            <w:r w:rsidR="00C65803" w:rsidRPr="006B589E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Управление образования Администрации Обоянского района, 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45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1.8.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Размещение в средствах массовой информации о начале проведения </w:t>
            </w:r>
            <w:r w:rsidRPr="00967D19">
              <w:t>первого этапа Общероссийской акции «Сообщи, где торгуют смертью!» на территории Обоянского района</w:t>
            </w:r>
            <w:r w:rsidRPr="00967D19">
              <w:rPr>
                <w:rFonts w:eastAsia="Calibri"/>
              </w:rPr>
              <w:t xml:space="preserve"> и призывом принять в нем активное участие. Обеспечение размещения данных обращений на официальном сайте муниципального образования «Обоянский район» Курской области в сети «Интернет»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1E0216" w:rsidP="006B589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марта 2022</w:t>
            </w:r>
            <w:r w:rsidR="00C65803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АНК, АУКО «Редакция газеты «Обоянская газета» (по согласованию)</w:t>
            </w:r>
            <w:r w:rsidR="00967D19">
              <w:rPr>
                <w:rFonts w:eastAsia="Calibri"/>
              </w:rPr>
              <w:t>;</w:t>
            </w:r>
            <w:r w:rsidR="00967D19" w:rsidRPr="006B589E">
              <w:rPr>
                <w:rFonts w:eastAsia="Calibri"/>
              </w:rPr>
              <w:t xml:space="preserve"> </w:t>
            </w:r>
          </w:p>
          <w:p w:rsidR="00C65803" w:rsidRPr="006B589E" w:rsidRDefault="00967D19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информатизации и информационно – коммуникационных технологий</w:t>
            </w:r>
            <w:r>
              <w:rPr>
                <w:rFonts w:eastAsia="Calibri"/>
              </w:rPr>
              <w:t xml:space="preserve"> Администрации Обоянского района. 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1.9.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967D19" w:rsidRDefault="00C65803" w:rsidP="006B589E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lastRenderedPageBreak/>
              <w:t>Обеспечение информационного наполнения вкладок на официальном сайте муниципального образования «Обоянский район» Курской области в сети «Интернет»</w:t>
            </w:r>
          </w:p>
          <w:p w:rsidR="00C65803" w:rsidRPr="00967D19" w:rsidRDefault="00C65803" w:rsidP="006B589E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C65803" w:rsidRPr="00967D19" w:rsidRDefault="00C65803" w:rsidP="006B589E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C65803" w:rsidRPr="00967D19" w:rsidRDefault="00C65803" w:rsidP="006B589E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lastRenderedPageBreak/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 xml:space="preserve">АНК,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</w:t>
            </w: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района</w:t>
            </w:r>
            <w:r w:rsidRPr="006B589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967D19" w:rsidRDefault="00C65803" w:rsidP="006B589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hAnsi="Times New Roman"/>
                <w:b w:val="0"/>
                <w:sz w:val="24"/>
                <w:szCs w:val="24"/>
              </w:rPr>
              <w:t xml:space="preserve">ОМВД России по Обоянскому району (по согласованию), </w:t>
            </w:r>
          </w:p>
          <w:p w:rsidR="00C65803" w:rsidRPr="00967D19" w:rsidRDefault="00967D19" w:rsidP="006B589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="00C65803"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1.10.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Обеспечение организации и проведения в муниципальных</w:t>
            </w:r>
            <w:r w:rsidR="00A33C06">
              <w:rPr>
                <w:rFonts w:eastAsia="Calibri"/>
              </w:rPr>
              <w:t xml:space="preserve"> образованиях в период акции</w:t>
            </w:r>
            <w:r w:rsidRPr="00967D19">
              <w:rPr>
                <w:rFonts w:eastAsia="Calibri"/>
              </w:rPr>
              <w:t xml:space="preserve"> культурных и культурно-массовых мероприятий (фотовыставок, конкурсов рисунков и плакатов, концертов, флешмобов, выступлений агитбригад и т.д.), направленных на профилактику и предупреждение наркотизации населения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</w:pPr>
            <w:r w:rsidRPr="006B589E">
              <w:rPr>
                <w:rFonts w:eastAsia="Calibri"/>
              </w:rPr>
              <w:t>акции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</w:pPr>
            <w:r w:rsidRPr="006B589E">
              <w:t>(по отдельным планам)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культуры, молодежной политики, физической культуры и спорта Администрации Обоянского района,</w:t>
            </w:r>
            <w:r w:rsidRPr="006B589E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органы местного самоуправления Обоянского района (по согласованию) 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</w:rPr>
            </w:pPr>
            <w:r w:rsidRPr="006B589E">
              <w:t>1.11.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Обеспечение своевременного получения обращений, поступивших от граждан в «ящики» для анонимных обращений, организация их проверки правоохранительными органами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и проведение совместных систематических рейдов для выявления водителей, управляющих транспортными средствами в состоянии наркотического опьянения, а также для пресечения фактов незаконной перевозки наркотических средств и психотропных веществ, установления каналов поставки наркотиков с использованием автотранспорта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967D19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ОГИБДД 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30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1.13.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проведения межведомственных рейдов в местах досуга детей и молодежи с целью выявления фактов незаконного употребления, хранения и распространения наркотиков и психотропных веществ</w:t>
            </w:r>
            <w:r w:rsidR="00967D19"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ОМВД России по Обоянскому району (по согласованию), </w:t>
            </w:r>
          </w:p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КДН и ЗП Администрации Обоянского района, </w:t>
            </w:r>
          </w:p>
          <w:p w:rsidR="00967D19" w:rsidRDefault="00C65803" w:rsidP="006B589E">
            <w:pPr>
              <w:shd w:val="clear" w:color="auto" w:fill="FFFFFF"/>
              <w:jc w:val="both"/>
            </w:pPr>
            <w:r w:rsidRPr="006B589E">
              <w:rPr>
                <w:rFonts w:eastAsia="Calibri"/>
              </w:rPr>
              <w:t xml:space="preserve">Управление социальной защиты населения Администрации Обоянского района, </w:t>
            </w:r>
            <w:r w:rsidRPr="006B589E">
              <w:t xml:space="preserve"> </w:t>
            </w:r>
          </w:p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6B589E">
              <w:lastRenderedPageBreak/>
              <w:t>отдел по опеке и попечительству</w:t>
            </w:r>
            <w:r w:rsidRPr="006B589E">
              <w:rPr>
                <w:rFonts w:eastAsia="Calibri"/>
              </w:rPr>
              <w:t xml:space="preserve"> Администрации Обоянского района, Управление образования Администрации Обоянского района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lastRenderedPageBreak/>
              <w:t>1.14.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C65803" w:rsidRPr="006B589E" w:rsidRDefault="00C65803" w:rsidP="006B589E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t xml:space="preserve">Организация и проведение бесед-тренингов по профилактике наркомании, ответственного отношения к собственному здоровью, освещение правовых аспектов употребления и распространения наркотиков с учащимися общеобразовательных учреждений и </w:t>
            </w:r>
            <w:proofErr w:type="spellStart"/>
            <w:r w:rsidRPr="00967D19">
              <w:t>ССУЗов</w:t>
            </w:r>
            <w:proofErr w:type="spellEnd"/>
            <w:r w:rsidRPr="00967D19">
              <w:t xml:space="preserve">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Управление образования Администрации Обоянского района, директора </w:t>
            </w:r>
            <w:proofErr w:type="spellStart"/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ССУЗов</w:t>
            </w:r>
            <w:proofErr w:type="spellEnd"/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Обоянского района (по согласованию)</w:t>
            </w:r>
            <w:r w:rsidR="00CD19EB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  <w:r w:rsidR="00CD19EB"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C65803" w:rsidRPr="006B589E" w:rsidRDefault="00CD19EB" w:rsidP="006B589E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</w:pPr>
            <w:r w:rsidRPr="006B589E">
              <w:t>1.15.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t>Проведение бесед с родителями в дистанционном формате с использованием социальных сетей по вопросам профилактики наркомании, выявления первых признаков наркопотребления, алгоритма поведения в ситуациях, когда ребенок попробовал наркотик, об ответственности за незаконное распространение наркотических средств и психотропных веществ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Управление образования Администрации Обоянского района, ОБУЗ «Обоянская ЦРБ» (по согласованию), </w:t>
            </w:r>
          </w:p>
          <w:p w:rsidR="00C65803" w:rsidRPr="006B589E" w:rsidRDefault="00C65803" w:rsidP="006B589E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ОМВД России по Обоянскому району (по согласованию) </w:t>
            </w:r>
          </w:p>
        </w:tc>
      </w:tr>
      <w:tr w:rsidR="00C65803" w:rsidRPr="006B589E" w:rsidTr="00CD19EB">
        <w:trPr>
          <w:trHeight w:val="89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</w:pPr>
            <w:r w:rsidRPr="006B589E">
              <w:t>1.16.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t xml:space="preserve">Размещение на сайтах общеобразовательных учреждений и </w:t>
            </w:r>
            <w:proofErr w:type="spellStart"/>
            <w:r w:rsidRPr="00967D19">
              <w:t>ССУЗов</w:t>
            </w:r>
            <w:proofErr w:type="spellEnd"/>
            <w:r w:rsidRPr="00967D19">
              <w:t xml:space="preserve">  Обоянского района информации о мероприят</w:t>
            </w:r>
            <w:r w:rsidR="00CE7FBB" w:rsidRPr="00967D19">
              <w:t>иях, проводимых в рамках первого</w:t>
            </w:r>
            <w:r w:rsidRPr="00967D19">
              <w:t xml:space="preserve"> этапа Общероссийской акции «Сообщи, где торгуют смертью!»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C65803" w:rsidRPr="006B589E" w:rsidRDefault="00C65803" w:rsidP="006B589E">
            <w:pPr>
              <w:shd w:val="clear" w:color="auto" w:fill="FFFFFF"/>
              <w:jc w:val="center"/>
            </w:pPr>
            <w:r w:rsidRPr="006B589E">
              <w:rPr>
                <w:rFonts w:eastAsia="Calibri"/>
              </w:rPr>
              <w:t>акции (по отдельному плану)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both"/>
            </w:pPr>
            <w:r w:rsidRPr="006B589E">
              <w:t xml:space="preserve">Управление образования Администрации Обоянского района, директора </w:t>
            </w:r>
            <w:proofErr w:type="spellStart"/>
            <w:r w:rsidRPr="006B589E">
              <w:t>ССУЗов</w:t>
            </w:r>
            <w:proofErr w:type="spellEnd"/>
            <w:r w:rsidRPr="006B589E">
              <w:t xml:space="preserve"> (по согласованию)</w:t>
            </w:r>
          </w:p>
        </w:tc>
      </w:tr>
      <w:tr w:rsidR="00C65803" w:rsidRPr="006B589E" w:rsidTr="0043304E">
        <w:trPr>
          <w:trHeight w:val="30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jc w:val="center"/>
              <w:rPr>
                <w:rFonts w:eastAsia="Calibri"/>
              </w:rPr>
            </w:pPr>
            <w:r w:rsidRPr="006B589E">
              <w:t>1.17.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Организация и проведение для детей </w:t>
            </w:r>
            <w:proofErr w:type="spellStart"/>
            <w:r w:rsidRPr="00967D19">
              <w:rPr>
                <w:rFonts w:eastAsia="Calibri"/>
              </w:rPr>
              <w:t>внутришкольных</w:t>
            </w:r>
            <w:proofErr w:type="spellEnd"/>
            <w:r w:rsidRPr="00967D19">
              <w:rPr>
                <w:rFonts w:eastAsia="Calibri"/>
              </w:rPr>
              <w:t xml:space="preserve"> спортивно-оздоровительных мероприятий, направленных на пропаганду здорового образа жизни</w:t>
            </w:r>
            <w:r w:rsidR="00CA0ACB">
              <w:rPr>
                <w:rFonts w:eastAsia="Calibri"/>
              </w:rPr>
              <w:t>.</w:t>
            </w:r>
            <w:r w:rsidRPr="00967D19">
              <w:rPr>
                <w:rFonts w:eastAsia="Calibri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</w:pPr>
            <w:r w:rsidRPr="006B589E">
              <w:rPr>
                <w:rFonts w:eastAsia="Calibri"/>
              </w:rPr>
              <w:t>Весь период проведения акции (по отдельному плану)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A0ACB" w:rsidP="006B589E">
            <w:pPr>
              <w:shd w:val="clear" w:color="auto" w:fill="FFFFFF"/>
              <w:jc w:val="both"/>
            </w:pPr>
            <w:r w:rsidRPr="006B589E">
              <w:t>Управление образования Администрации Обоянского района</w:t>
            </w:r>
            <w:r w:rsidR="00C65803" w:rsidRPr="006B589E">
              <w:t xml:space="preserve">, </w:t>
            </w:r>
          </w:p>
          <w:p w:rsidR="00C65803" w:rsidRPr="006B589E" w:rsidRDefault="00C65803" w:rsidP="006B589E">
            <w:pPr>
              <w:shd w:val="clear" w:color="auto" w:fill="FFFFFF"/>
              <w:jc w:val="both"/>
            </w:pPr>
            <w:r w:rsidRPr="006B589E">
              <w:t>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</w:tc>
      </w:tr>
      <w:tr w:rsidR="00C65803" w:rsidRPr="006B589E" w:rsidTr="00CD19EB">
        <w:trPr>
          <w:trHeight w:val="72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1.18.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Подготовка отчета о результатах  участия в акции на территории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43304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До</w:t>
            </w:r>
            <w:r w:rsidR="00A33C06">
              <w:rPr>
                <w:rFonts w:eastAsia="Calibri"/>
              </w:rPr>
              <w:t xml:space="preserve"> 7</w:t>
            </w:r>
            <w:r w:rsidRPr="006B589E">
              <w:rPr>
                <w:rFonts w:eastAsia="Calibri"/>
              </w:rPr>
              <w:t xml:space="preserve"> апреля</w:t>
            </w:r>
          </w:p>
          <w:p w:rsidR="00C65803" w:rsidRPr="006B589E" w:rsidRDefault="00CD19EB" w:rsidP="0043304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C65803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АНК, </w:t>
            </w:r>
            <w:r w:rsidR="00444B3B" w:rsidRPr="006B589E">
              <w:t>Управление образования Администрации Обоянского района</w:t>
            </w:r>
            <w:r w:rsidR="00444B3B">
              <w:t xml:space="preserve">, </w:t>
            </w:r>
            <w:r w:rsidR="00444B3B">
              <w:lastRenderedPageBreak/>
              <w:t xml:space="preserve">Управление культуры, молодежной политики, физической культуры и спорта Администрации Обоянского района, </w:t>
            </w:r>
            <w:r w:rsidR="00444B3B" w:rsidRPr="006B589E">
              <w:rPr>
                <w:rFonts w:eastAsia="Calibri"/>
              </w:rPr>
              <w:t xml:space="preserve"> </w:t>
            </w:r>
          </w:p>
          <w:p w:rsidR="00C65803" w:rsidRPr="006B589E" w:rsidRDefault="00C65803" w:rsidP="006B589E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C65803" w:rsidRPr="006B589E" w:rsidTr="00CD19EB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C65803" w:rsidP="006B589E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lastRenderedPageBreak/>
              <w:t>1.19.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Обеспечение размещения на официальном сайте муниципального образования «Обоянский район» Курской области в сети «Интернет» отчета о результатах проведенных мероприятий в рамках первого этапа Общероссийской акции «Сообщи, где торгуют смертью!»</w:t>
            </w:r>
          </w:p>
          <w:p w:rsidR="00C65803" w:rsidRP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5803" w:rsidRPr="006B589E" w:rsidRDefault="0070316E" w:rsidP="006B589E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10</w:t>
            </w:r>
            <w:r w:rsidR="00CD19EB">
              <w:rPr>
                <w:rFonts w:eastAsia="Calibri"/>
              </w:rPr>
              <w:t xml:space="preserve"> апреля 2022</w:t>
            </w:r>
            <w:r w:rsidR="00C65803" w:rsidRPr="006B589E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D19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АНК, отдел информатизации и информационно – коммуникационных технологий, ОМВД России по Обоянскому району (по согласованию), </w:t>
            </w:r>
          </w:p>
          <w:p w:rsidR="00C65803" w:rsidRPr="006B589E" w:rsidRDefault="00C65803" w:rsidP="006B589E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t>АУКО «Районная газета «Обоянская газета»</w:t>
            </w:r>
            <w:r w:rsidRPr="006B589E">
              <w:rPr>
                <w:rFonts w:eastAsia="Calibri"/>
              </w:rPr>
              <w:t xml:space="preserve"> (по согласованию)</w:t>
            </w:r>
          </w:p>
        </w:tc>
      </w:tr>
    </w:tbl>
    <w:p w:rsidR="00C65803" w:rsidRDefault="00C65803" w:rsidP="00C65803">
      <w:pPr>
        <w:shd w:val="clear" w:color="auto" w:fill="FFFFFF"/>
        <w:spacing w:line="210" w:lineRule="atLeast"/>
        <w:ind w:firstLine="708"/>
        <w:jc w:val="both"/>
        <w:textAlignment w:val="baseline"/>
      </w:pPr>
    </w:p>
    <w:p w:rsidR="00C65803" w:rsidRDefault="00C65803" w:rsidP="00C65803">
      <w:pPr>
        <w:pStyle w:val="a3"/>
        <w:spacing w:before="0" w:beforeAutospacing="0" w:after="0"/>
        <w:jc w:val="both"/>
        <w:rPr>
          <w:szCs w:val="26"/>
        </w:rPr>
      </w:pPr>
    </w:p>
    <w:p w:rsidR="00C65803" w:rsidRDefault="00C65803" w:rsidP="00C65803">
      <w:pPr>
        <w:pStyle w:val="a3"/>
        <w:spacing w:before="0" w:beforeAutospacing="0" w:after="0"/>
        <w:jc w:val="both"/>
        <w:rPr>
          <w:szCs w:val="26"/>
        </w:rPr>
      </w:pPr>
    </w:p>
    <w:p w:rsidR="00C65803" w:rsidRDefault="00C65803" w:rsidP="00C65803">
      <w:pPr>
        <w:pStyle w:val="a3"/>
        <w:spacing w:before="0" w:beforeAutospacing="0" w:after="0"/>
        <w:jc w:val="both"/>
        <w:rPr>
          <w:szCs w:val="26"/>
        </w:rPr>
      </w:pPr>
    </w:p>
    <w:p w:rsidR="00FC0459" w:rsidRDefault="00967D19">
      <w:r>
        <w:t xml:space="preserve"> </w:t>
      </w:r>
    </w:p>
    <w:sectPr w:rsidR="00FC0459" w:rsidSect="00C65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803"/>
    <w:rsid w:val="00062588"/>
    <w:rsid w:val="00080A80"/>
    <w:rsid w:val="00170215"/>
    <w:rsid w:val="001E0216"/>
    <w:rsid w:val="001E3B72"/>
    <w:rsid w:val="002A60C3"/>
    <w:rsid w:val="003448E3"/>
    <w:rsid w:val="00395E79"/>
    <w:rsid w:val="0043304E"/>
    <w:rsid w:val="00444B3B"/>
    <w:rsid w:val="00494AC5"/>
    <w:rsid w:val="00514991"/>
    <w:rsid w:val="005A29DF"/>
    <w:rsid w:val="006B589E"/>
    <w:rsid w:val="0070316E"/>
    <w:rsid w:val="00753244"/>
    <w:rsid w:val="00785CB7"/>
    <w:rsid w:val="00814DCE"/>
    <w:rsid w:val="00827D52"/>
    <w:rsid w:val="00967D19"/>
    <w:rsid w:val="009A787B"/>
    <w:rsid w:val="009F1912"/>
    <w:rsid w:val="00A33C06"/>
    <w:rsid w:val="00BE17CC"/>
    <w:rsid w:val="00C65803"/>
    <w:rsid w:val="00CA0ACB"/>
    <w:rsid w:val="00CC53AE"/>
    <w:rsid w:val="00CD19EB"/>
    <w:rsid w:val="00CE7FBB"/>
    <w:rsid w:val="00D40F7A"/>
    <w:rsid w:val="00DC4779"/>
    <w:rsid w:val="00EB1753"/>
    <w:rsid w:val="00EB71A5"/>
    <w:rsid w:val="00F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0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0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C65803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C65803"/>
    <w:pPr>
      <w:suppressAutoHyphens/>
      <w:spacing w:line="100" w:lineRule="atLeast"/>
      <w:jc w:val="both"/>
    </w:pPr>
    <w:rPr>
      <w:kern w:val="2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580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C65803"/>
    <w:pPr>
      <w:widowControl w:val="0"/>
      <w:suppressAutoHyphens/>
      <w:spacing w:line="326" w:lineRule="exact"/>
      <w:ind w:firstLine="245"/>
      <w:jc w:val="both"/>
    </w:pPr>
    <w:rPr>
      <w:kern w:val="2"/>
      <w:lang w:eastAsia="ar-SA"/>
    </w:rPr>
  </w:style>
  <w:style w:type="character" w:customStyle="1" w:styleId="FontStyle14">
    <w:name w:val="Font Style14"/>
    <w:basedOn w:val="a0"/>
    <w:rsid w:val="00C6580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65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80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6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2022-03-10T07:42:00Z</cp:lastPrinted>
  <dcterms:created xsi:type="dcterms:W3CDTF">2022-03-05T06:13:00Z</dcterms:created>
  <dcterms:modified xsi:type="dcterms:W3CDTF">2022-03-10T07:42:00Z</dcterms:modified>
</cp:coreProperties>
</file>